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70" w:rsidRDefault="00D95270" w:rsidP="00D9527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13</w:t>
      </w:r>
    </w:p>
    <w:p w:rsidR="00D95270" w:rsidRDefault="00D95270" w:rsidP="00D95270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D95270" w:rsidRDefault="00D95270" w:rsidP="00D9527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МБОУ СОШ № 16</w:t>
      </w:r>
    </w:p>
    <w:p w:rsidR="00D95270" w:rsidRDefault="00D95270" w:rsidP="00D9527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09.01.2017 г. N 5</w:t>
      </w:r>
    </w:p>
    <w:p w:rsidR="00AE4723" w:rsidRDefault="00AE4723" w:rsidP="00D9527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</w:p>
    <w:p w:rsidR="00D95270" w:rsidRPr="00D95270" w:rsidRDefault="00D95270" w:rsidP="00AE4723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D95270" w:rsidRPr="00D95270" w:rsidRDefault="00AE4723" w:rsidP="00D95270">
      <w:pPr>
        <w:shd w:val="clear" w:color="auto" w:fill="FFFFFF"/>
        <w:autoSpaceDE w:val="0"/>
        <w:jc w:val="center"/>
        <w:rPr>
          <w:bCs/>
          <w:color w:val="000000"/>
        </w:rPr>
      </w:pPr>
      <w:r w:rsidRPr="00D95270">
        <w:rPr>
          <w:bCs/>
          <w:color w:val="000000"/>
        </w:rPr>
        <w:t>Положение</w:t>
      </w:r>
    </w:p>
    <w:p w:rsidR="00D95270" w:rsidRPr="00D95270" w:rsidRDefault="00AE4723" w:rsidP="00D95270">
      <w:pPr>
        <w:shd w:val="clear" w:color="auto" w:fill="FFFFFF"/>
        <w:autoSpaceDE w:val="0"/>
        <w:jc w:val="center"/>
        <w:rPr>
          <w:bCs/>
          <w:color w:val="000000"/>
        </w:rPr>
      </w:pPr>
      <w:r w:rsidRPr="00D95270">
        <w:rPr>
          <w:bCs/>
          <w:color w:val="000000"/>
        </w:rPr>
        <w:t xml:space="preserve">о Совете Профилактики безнадзорности и правонарушений несовершеннолетних </w:t>
      </w:r>
    </w:p>
    <w:p w:rsidR="00D95270" w:rsidRPr="00D95270" w:rsidRDefault="00D95270" w:rsidP="00D95270">
      <w:pPr>
        <w:shd w:val="clear" w:color="auto" w:fill="FFFFFF"/>
        <w:autoSpaceDE w:val="0"/>
        <w:jc w:val="center"/>
        <w:rPr>
          <w:bCs/>
          <w:color w:val="000000"/>
        </w:rPr>
      </w:pPr>
    </w:p>
    <w:p w:rsidR="00D95270" w:rsidRPr="00D95270" w:rsidRDefault="00D95270" w:rsidP="00D95270">
      <w:pPr>
        <w:shd w:val="clear" w:color="auto" w:fill="FFFFFF"/>
        <w:autoSpaceDE w:val="0"/>
        <w:jc w:val="center"/>
        <w:rPr>
          <w:bCs/>
          <w:color w:val="000000"/>
        </w:rPr>
      </w:pP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b/>
          <w:bCs/>
          <w:color w:val="000000"/>
        </w:rPr>
        <w:t>1.Общие положения.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b/>
          <w:color w:val="000000"/>
        </w:rPr>
        <w:t>1.1.</w:t>
      </w:r>
      <w:r w:rsidRPr="00D95270">
        <w:rPr>
          <w:color w:val="000000"/>
        </w:rPr>
        <w:t xml:space="preserve"> Настоящее Положение разработано на основе Конвенц</w:t>
      </w:r>
      <w:proofErr w:type="gramStart"/>
      <w:r w:rsidRPr="00D95270">
        <w:rPr>
          <w:color w:val="000000"/>
        </w:rPr>
        <w:t>ии ОО</w:t>
      </w:r>
      <w:proofErr w:type="gramEnd"/>
      <w:r w:rsidRPr="00D95270">
        <w:rPr>
          <w:color w:val="000000"/>
        </w:rPr>
        <w:t>Н о правах ребенка, Конституции Российской Федерации, Законов Российской Федерации: «Об основах системы профилактики безнадзорности и правонарушений несовершеннолетних», «Об основных гарантиях прав ребенка в Российской Федерации», «Об образовании в РФ».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b/>
          <w:color w:val="000000"/>
        </w:rPr>
        <w:t>1.2.</w:t>
      </w:r>
      <w:r w:rsidRPr="00D95270">
        <w:rPr>
          <w:color w:val="000000"/>
        </w:rPr>
        <w:t xml:space="preserve">  Настоящее Положение является нормативно-правовой основой деятельности по профилактике безнадзорности и правонарушений среди несовершеннолетних в средней общеобразовательной школе.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b/>
          <w:color w:val="000000"/>
        </w:rPr>
        <w:t>1 .3</w:t>
      </w:r>
      <w:r w:rsidRPr="00D95270">
        <w:rPr>
          <w:color w:val="000000"/>
        </w:rPr>
        <w:t xml:space="preserve">. Совет Профилактики состоит из наиболее опытных педагогических работников школы. В его состав обязательно входит заместитель директора школы по воспитательной работе, социальный педагог, психолог. Также в его состав по согласованию могут входить представители других учреждений и ведомств: местных органов исполнительной власти, внутренних дел. 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D95270">
        <w:rPr>
          <w:b/>
          <w:color w:val="000000"/>
        </w:rPr>
        <w:t>1 .4.</w:t>
      </w:r>
      <w:r w:rsidRPr="00D95270">
        <w:rPr>
          <w:color w:val="000000"/>
        </w:rPr>
        <w:t xml:space="preserve"> Состав Совета Профилактики и его руководитель утверждается директором школы.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b/>
          <w:bCs/>
          <w:color w:val="000000"/>
        </w:rPr>
        <w:t>2.Принципы, цели и задачи деятельности Совета Профилактики.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b/>
          <w:color w:val="000000"/>
        </w:rPr>
        <w:t>2.1.</w:t>
      </w:r>
      <w:r w:rsidRPr="00D95270">
        <w:rPr>
          <w:color w:val="000000"/>
        </w:rPr>
        <w:t xml:space="preserve"> Деятельность Совета Профилактики основывается на принципах: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законности, демократизма и гуманного отношения к несовершеннолетним;  - индивидуального подхода к несовершеннолетним и их семьям;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соблюдения конфиденциальности полученной информации;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color w:val="000000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AE4723" w:rsidRPr="00D95270" w:rsidRDefault="00AE4723" w:rsidP="00AE4723">
      <w:pPr>
        <w:jc w:val="both"/>
      </w:pPr>
      <w:r w:rsidRPr="00D95270">
        <w:rPr>
          <w:b/>
          <w:color w:val="000000"/>
        </w:rPr>
        <w:t>2.2.</w:t>
      </w:r>
      <w:r w:rsidRPr="00D95270">
        <w:rPr>
          <w:color w:val="000000"/>
        </w:rPr>
        <w:t xml:space="preserve">  Совет Профилактики - это коллегиальный орган, целью которого является планирование, организация и осуществление </w:t>
      </w:r>
      <w:proofErr w:type="gramStart"/>
      <w:r w:rsidRPr="00D95270">
        <w:rPr>
          <w:color w:val="000000"/>
        </w:rPr>
        <w:t>контроля за</w:t>
      </w:r>
      <w:proofErr w:type="gramEnd"/>
      <w:r w:rsidRPr="00D95270">
        <w:rPr>
          <w:color w:val="000000"/>
        </w:rPr>
        <w:t xml:space="preserve">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b/>
          <w:color w:val="000000"/>
        </w:rPr>
        <w:t>2.3.</w:t>
      </w:r>
      <w:r w:rsidRPr="00D95270">
        <w:rPr>
          <w:color w:val="000000"/>
        </w:rPr>
        <w:t xml:space="preserve"> Основными задачами деятельности Совета Профилактики являются: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-выявление и устранение причин и условий, способствующих безнадзорности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несовершеннолетних, совершению ими преступлений, правонарушений,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антиобщественных действий;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 обеспечение защиты прав и законных интересов несовершеннолетних;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социально-педагогическая реабилитация несовершеннолетних, находящихся в социально опасном положении;</w:t>
      </w:r>
    </w:p>
    <w:p w:rsidR="00AE4723" w:rsidRPr="00D95270" w:rsidRDefault="00AE4723" w:rsidP="00AE4723">
      <w:pPr>
        <w:shd w:val="clear" w:color="auto" w:fill="FFFFFF"/>
        <w:autoSpaceDE w:val="0"/>
        <w:jc w:val="both"/>
      </w:pPr>
      <w:r w:rsidRPr="00D95270">
        <w:rPr>
          <w:color w:val="000000"/>
        </w:rPr>
        <w:t>-  выявление и пресечение случаев вовлечения несовершеннолетних в преступную или антиобщественную деятельность.</w:t>
      </w:r>
    </w:p>
    <w:p w:rsidR="00AE4723" w:rsidRPr="00D95270" w:rsidRDefault="00AE4723" w:rsidP="00AE4723">
      <w:pPr>
        <w:shd w:val="clear" w:color="auto" w:fill="FFFFFF"/>
        <w:autoSpaceDE w:val="0"/>
        <w:jc w:val="both"/>
      </w:pP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b/>
          <w:bCs/>
          <w:color w:val="000000"/>
        </w:rPr>
        <w:t>3.Категории лиц, в отношении которых проводится индивидуальная профилактическая работа.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b/>
          <w:color w:val="000000"/>
        </w:rPr>
        <w:t>3.1.</w:t>
      </w:r>
      <w:r w:rsidRPr="00D95270">
        <w:rPr>
          <w:color w:val="000000"/>
        </w:rPr>
        <w:t xml:space="preserve">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безнадзорные, беспризорные;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 xml:space="preserve">- </w:t>
      </w:r>
      <w:proofErr w:type="gramStart"/>
      <w:r w:rsidRPr="00D95270">
        <w:rPr>
          <w:color w:val="000000"/>
        </w:rPr>
        <w:t>склонные</w:t>
      </w:r>
      <w:proofErr w:type="gramEnd"/>
      <w:r w:rsidRPr="00D95270">
        <w:rPr>
          <w:color w:val="000000"/>
        </w:rPr>
        <w:t xml:space="preserve"> к бродяжничеству;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lastRenderedPageBreak/>
        <w:t xml:space="preserve">- употребляющие </w:t>
      </w:r>
      <w:proofErr w:type="spellStart"/>
      <w:r w:rsidRPr="00D95270">
        <w:rPr>
          <w:color w:val="000000"/>
        </w:rPr>
        <w:t>психоактивные</w:t>
      </w:r>
      <w:proofErr w:type="spellEnd"/>
      <w:r w:rsidRPr="00D95270">
        <w:rPr>
          <w:color w:val="000000"/>
        </w:rPr>
        <w:t xml:space="preserve"> вещества;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пропускающие учебные занятия без уважительной причины;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 - состоящие на внешнем учете в органах внутренних дел, здравоохранения;</w:t>
      </w:r>
    </w:p>
    <w:p w:rsidR="00AE4723" w:rsidRPr="00D95270" w:rsidRDefault="00AE4723" w:rsidP="00AE4723">
      <w:pPr>
        <w:shd w:val="clear" w:color="auto" w:fill="FFFFFF"/>
        <w:jc w:val="both"/>
        <w:rPr>
          <w:b/>
          <w:color w:val="000000"/>
        </w:rPr>
      </w:pPr>
      <w:r w:rsidRPr="00D95270">
        <w:rPr>
          <w:color w:val="000000"/>
        </w:rPr>
        <w:t>- нарушающие Устав школы.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D95270">
        <w:rPr>
          <w:b/>
          <w:color w:val="000000"/>
        </w:rPr>
        <w:t>3.2.</w:t>
      </w:r>
      <w:r w:rsidRPr="00D95270">
        <w:rPr>
          <w:color w:val="000000"/>
        </w:rPr>
        <w:t xml:space="preserve">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b/>
          <w:bCs/>
          <w:color w:val="000000"/>
        </w:rPr>
        <w:t>4.Порядок деятельности Совета Профилактики.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4.1.  Совет Профилактики рассматривает вопросы, отнесенные к его компетенции, на своих заседаниях, которые проходят не реже одного раза в 2 месяца (за исключением экстренных случаев либо сложившейся обстановки в школе).</w:t>
      </w:r>
    </w:p>
    <w:p w:rsidR="00AE4723" w:rsidRPr="00D95270" w:rsidRDefault="00AE4723" w:rsidP="00AE4723">
      <w:pPr>
        <w:jc w:val="both"/>
        <w:rPr>
          <w:b/>
          <w:color w:val="000000"/>
        </w:rPr>
      </w:pPr>
      <w:r w:rsidRPr="00D95270">
        <w:rPr>
          <w:color w:val="000000"/>
        </w:rPr>
        <w:t xml:space="preserve">4.2.  При разборе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D95270">
        <w:rPr>
          <w:color w:val="000000"/>
        </w:rPr>
        <w:t>контроля за</w:t>
      </w:r>
      <w:proofErr w:type="gramEnd"/>
      <w:r w:rsidRPr="00D95270">
        <w:rPr>
          <w:color w:val="000000"/>
        </w:rPr>
        <w:t xml:space="preserve"> их реализацией, полным завершением данной работы или ее продлением) приглашаются классные руководители, специалисты других учреждений и ведомств, родители. В исключительных случаях родители могут не приглашаться на данные заседания, но обязательно должны быть проинформированы о положении дел. Учащегося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 о принятии административных мер.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b/>
          <w:color w:val="000000"/>
        </w:rPr>
        <w:t>4.3.</w:t>
      </w:r>
      <w:r w:rsidRPr="00D95270">
        <w:rPr>
          <w:color w:val="000000"/>
        </w:rPr>
        <w:t xml:space="preserve"> 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</w:t>
      </w:r>
      <w:r w:rsidR="00D95270">
        <w:rPr>
          <w:color w:val="000000"/>
        </w:rPr>
        <w:t xml:space="preserve"> МБОУ СОШ №16</w:t>
      </w:r>
      <w:r w:rsidRPr="00D95270">
        <w:rPr>
          <w:color w:val="000000"/>
        </w:rPr>
        <w:t>. В течение учебного года по мере необходимости в план вносятся коррективы.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rFonts w:eastAsia="Georgia"/>
          <w:b/>
          <w:color w:val="000000"/>
        </w:rPr>
      </w:pPr>
      <w:r w:rsidRPr="00D95270">
        <w:rPr>
          <w:b/>
          <w:color w:val="000000"/>
        </w:rPr>
        <w:t>4.4.</w:t>
      </w:r>
      <w:r w:rsidRPr="00D95270">
        <w:rPr>
          <w:color w:val="000000"/>
        </w:rPr>
        <w:t xml:space="preserve"> 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социально-психологической службой школы.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b/>
          <w:color w:val="000000"/>
        </w:rPr>
        <w:t>4.5.</w:t>
      </w:r>
      <w:r w:rsidRPr="00D95270">
        <w:rPr>
          <w:color w:val="000000"/>
        </w:rPr>
        <w:t xml:space="preserve">  Деятельность Совета Профилактики оформляется в следующих документах: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приказ о создании Совета Профилактики;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Положение о Совете Профилактики;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журнал протоколов заседаний Совета Профилактики; - программы (планы) индивидуальной профилактическойработы с учащимися, состоящими на внутреннем и внешнем учете;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 xml:space="preserve">- справки, информации, отчеты, приложения, раскрывающие работу Совета Профилактики;                                                     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color w:val="000000"/>
        </w:rPr>
        <w:t>- списки учащихся, семей, состоящих на внутреннем и внешнем учете.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D95270">
        <w:rPr>
          <w:b/>
          <w:color w:val="000000"/>
        </w:rPr>
        <w:t>4.6.</w:t>
      </w:r>
      <w:r w:rsidRPr="00D95270">
        <w:rPr>
          <w:color w:val="000000"/>
        </w:rPr>
        <w:t xml:space="preserve"> Совет Профилактики подотчетен директору школы.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b/>
          <w:bCs/>
          <w:color w:val="000000"/>
        </w:rPr>
        <w:t>5. Содержание деятельности Совета Профилактики.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b/>
          <w:color w:val="000000"/>
        </w:rPr>
        <w:t>5.1.</w:t>
      </w:r>
      <w:r w:rsidRPr="00D95270">
        <w:rPr>
          <w:color w:val="000000"/>
        </w:rPr>
        <w:t xml:space="preserve">  Совет Профилактики осуществляет аналитическую деятельность: 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-изучает уровень преступности и правонарушений среди учащихся школы;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изучает состояние профилактической деятельности школы, эффективность проводимых мероприятий;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выявляет детей с девиациями в поведении;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color w:val="000000"/>
        </w:rPr>
      </w:pPr>
      <w:r w:rsidRPr="00D95270">
        <w:rPr>
          <w:color w:val="000000"/>
        </w:rPr>
        <w:t>- определяет причины и мотивы антиобщественного поведения учащихся.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b/>
          <w:color w:val="000000"/>
        </w:rPr>
        <w:t>5.2.</w:t>
      </w:r>
      <w:r w:rsidRPr="00D95270">
        <w:rPr>
          <w:color w:val="000000"/>
        </w:rPr>
        <w:t xml:space="preserve">  Совет Профилактики осуществляет непосредственную деятельность по профилактике правонарушений учащихся: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lastRenderedPageBreak/>
        <w:t xml:space="preserve">- рассматривает персональные дела учащихся с антиобщественным, </w:t>
      </w:r>
      <w:proofErr w:type="spellStart"/>
      <w:r w:rsidRPr="00D95270">
        <w:rPr>
          <w:color w:val="000000"/>
        </w:rPr>
        <w:t>девиантным</w:t>
      </w:r>
      <w:proofErr w:type="spellEnd"/>
      <w:r w:rsidRPr="00D95270">
        <w:rPr>
          <w:color w:val="000000"/>
        </w:rPr>
        <w:t xml:space="preserve">  поведением;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 определяет программу (план) индивидуальной профилактической работы с учащимся и представляет ее (его) на утверждение директору школы;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направляет в случае необходимости учащегося или его родителей на консультации к специалистам (психологу, медицинскому, социальному работнику и т. п.);</w:t>
      </w:r>
    </w:p>
    <w:p w:rsidR="00AE4723" w:rsidRPr="00D95270" w:rsidRDefault="00AE4723" w:rsidP="00AE4723">
      <w:pPr>
        <w:jc w:val="both"/>
        <w:rPr>
          <w:color w:val="000000"/>
        </w:rPr>
      </w:pPr>
      <w:r w:rsidRPr="00D95270">
        <w:rPr>
          <w:color w:val="000000"/>
        </w:rPr>
        <w:t>- осуществляет постановку и снятие учащегося с внутреннего учета в школе;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организует в особо сложных случаях индивидуальное шефство над учащимся;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вовлекает учащихся, состоящих на внутреннем и внешнем учете, в объединения дополнительного образования детей, проводит коллективные творческие дела, мероприятия, летнюю оздоровительную кампанию, трудовые объединения, действующие в школе.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 осуществляет профилактическую работу с неблагополучными семьями;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 информирует директора школы о состоянии проводимой работы с учащимися, исполнительской дисциплины привлеченных работников школы;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i/>
          <w:iCs/>
          <w:color w:val="000000"/>
        </w:rPr>
      </w:pPr>
      <w:r w:rsidRPr="00D95270">
        <w:rPr>
          <w:color w:val="000000"/>
        </w:rPr>
        <w:t xml:space="preserve">-  определяет сроки проведения индивидуальной профилактической работы с учащимся;                        </w:t>
      </w:r>
    </w:p>
    <w:p w:rsidR="00AE4723" w:rsidRPr="00D95270" w:rsidRDefault="00AE4723" w:rsidP="00AE4723">
      <w:pPr>
        <w:jc w:val="both"/>
        <w:rPr>
          <w:color w:val="000000"/>
        </w:rPr>
      </w:pPr>
      <w:r w:rsidRPr="00D95270">
        <w:rPr>
          <w:i/>
          <w:iCs/>
          <w:color w:val="000000"/>
        </w:rPr>
        <w:t xml:space="preserve">-  </w:t>
      </w:r>
      <w:r w:rsidRPr="00D95270">
        <w:rPr>
          <w:color w:val="000000"/>
        </w:rPr>
        <w:t xml:space="preserve">оказывает помощь </w:t>
      </w:r>
      <w:r w:rsidRPr="00D95270">
        <w:t>классным руководителям,</w:t>
      </w:r>
      <w:r w:rsidRPr="00D95270">
        <w:rPr>
          <w:color w:val="000000"/>
        </w:rPr>
        <w:t xml:space="preserve"> закрепленным за учащимся, педагогам, работающим с данным учащимся (организует работу педагогического консилиума);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оказывает помощь родителям или лицам, их заменяющих;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D95270">
        <w:rPr>
          <w:color w:val="000000"/>
        </w:rPr>
        <w:t>-  организует обучение педагогического коллектива современным формам и методам профилактической деятельности.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b/>
          <w:bCs/>
          <w:color w:val="000000"/>
        </w:rPr>
        <w:t>6.Совет Профилактики имеет право: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ставить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инициировать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ходатайствовать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D95270">
        <w:rPr>
          <w:color w:val="000000"/>
        </w:rPr>
        <w:t xml:space="preserve">- выносить проблемные вопросы на обсуждение педагогического совета </w:t>
      </w:r>
      <w:r w:rsidR="00D95270">
        <w:rPr>
          <w:color w:val="000000"/>
        </w:rPr>
        <w:t xml:space="preserve">МБОУ </w:t>
      </w:r>
      <w:r w:rsidR="00816F43" w:rsidRPr="00D95270">
        <w:rPr>
          <w:color w:val="000000"/>
        </w:rPr>
        <w:t>СОШ №16</w:t>
      </w:r>
      <w:bookmarkStart w:id="0" w:name="_GoBack"/>
      <w:bookmarkEnd w:id="0"/>
      <w:r w:rsidR="00D95270">
        <w:rPr>
          <w:color w:val="000000"/>
        </w:rPr>
        <w:t xml:space="preserve"> </w:t>
      </w:r>
      <w:r w:rsidRPr="00D95270">
        <w:rPr>
          <w:color w:val="000000"/>
        </w:rPr>
        <w:t>и для принятия решения руководством школы.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b/>
          <w:bCs/>
          <w:color w:val="000000"/>
        </w:rPr>
        <w:t>7.Совет Профилактики несет ответственность:</w:t>
      </w:r>
    </w:p>
    <w:p w:rsidR="00AE4723" w:rsidRPr="00D95270" w:rsidRDefault="00AE4723" w:rsidP="00AE4723">
      <w:pPr>
        <w:shd w:val="clear" w:color="auto" w:fill="FFFFFF"/>
        <w:autoSpaceDE w:val="0"/>
        <w:jc w:val="both"/>
        <w:rPr>
          <w:color w:val="000000"/>
        </w:rPr>
      </w:pPr>
      <w:r w:rsidRPr="00D95270">
        <w:rPr>
          <w:color w:val="000000"/>
        </w:rPr>
        <w:t>- за выполнение плана работы;</w:t>
      </w:r>
    </w:p>
    <w:p w:rsidR="00AE4723" w:rsidRPr="00D95270" w:rsidRDefault="00AE4723" w:rsidP="00AE4723">
      <w:pPr>
        <w:jc w:val="both"/>
      </w:pPr>
      <w:r w:rsidRPr="00D95270">
        <w:rPr>
          <w:color w:val="000000"/>
        </w:rPr>
        <w:t>- соответствие принятых решений законодательству РФ в области образования и защиты прав детей.</w:t>
      </w:r>
    </w:p>
    <w:p w:rsidR="00AE4723" w:rsidRPr="00D95270" w:rsidRDefault="00AE4723" w:rsidP="00AE4723">
      <w:pPr>
        <w:jc w:val="both"/>
      </w:pPr>
    </w:p>
    <w:p w:rsidR="00AE4723" w:rsidRPr="00D95270" w:rsidRDefault="00AE4723" w:rsidP="00AE4723">
      <w:pPr>
        <w:jc w:val="both"/>
      </w:pPr>
    </w:p>
    <w:p w:rsidR="00AE4723" w:rsidRPr="00D95270" w:rsidRDefault="00AE4723" w:rsidP="00AE4723">
      <w:pPr>
        <w:rPr>
          <w:rFonts w:ascii="Georgia" w:hAnsi="Georgia" w:cs="Georgia"/>
        </w:rPr>
      </w:pPr>
    </w:p>
    <w:p w:rsidR="00AE4723" w:rsidRPr="00D95270" w:rsidRDefault="00AE4723" w:rsidP="00AE4723">
      <w:pPr>
        <w:rPr>
          <w:rFonts w:ascii="Georgia" w:hAnsi="Georgia" w:cs="Georgia"/>
        </w:rPr>
      </w:pPr>
    </w:p>
    <w:p w:rsidR="00C058D5" w:rsidRPr="00D95270" w:rsidRDefault="00C058D5"/>
    <w:sectPr w:rsidR="00C058D5" w:rsidRPr="00D95270" w:rsidSect="00D952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5C"/>
    <w:rsid w:val="00816F43"/>
    <w:rsid w:val="00AE4723"/>
    <w:rsid w:val="00C058D5"/>
    <w:rsid w:val="00D95270"/>
    <w:rsid w:val="00E81892"/>
    <w:rsid w:val="00E9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1313</Words>
  <Characters>7486</Characters>
  <Application>Microsoft Office Word</Application>
  <DocSecurity>0</DocSecurity>
  <Lines>62</Lines>
  <Paragraphs>17</Paragraphs>
  <ScaleCrop>false</ScaleCrop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Angelova</dc:creator>
  <cp:keywords/>
  <dc:description/>
  <cp:lastModifiedBy>Марина Витальевна</cp:lastModifiedBy>
  <cp:revision>5</cp:revision>
  <dcterms:created xsi:type="dcterms:W3CDTF">2017-01-27T12:10:00Z</dcterms:created>
  <dcterms:modified xsi:type="dcterms:W3CDTF">2017-02-08T10:40:00Z</dcterms:modified>
</cp:coreProperties>
</file>